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F3" w:rsidRDefault="005431B6" w:rsidP="004F765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F7658">
        <w:rPr>
          <w:b/>
          <w:sz w:val="40"/>
          <w:szCs w:val="40"/>
        </w:rPr>
        <w:t xml:space="preserve">CONTRIBUTI </w:t>
      </w:r>
      <w:r w:rsidR="005E178A">
        <w:rPr>
          <w:b/>
          <w:sz w:val="40"/>
          <w:szCs w:val="40"/>
        </w:rPr>
        <w:t>ORDINAMENTALE</w:t>
      </w:r>
    </w:p>
    <w:p w:rsidR="005431B6" w:rsidRDefault="000C5661" w:rsidP="00E07308">
      <w:pPr>
        <w:pStyle w:val="Paragrafoelenco"/>
        <w:numPr>
          <w:ilvl w:val="0"/>
          <w:numId w:val="1"/>
        </w:numPr>
        <w:ind w:left="0" w:hanging="11"/>
        <w:jc w:val="both"/>
      </w:pPr>
      <w:r w:rsidRPr="001F35D3">
        <w:rPr>
          <w:b/>
          <w:u w:val="single"/>
        </w:rPr>
        <w:t>TASSA D’ISCRIZIONE</w:t>
      </w:r>
      <w:r w:rsidR="005431B6">
        <w:t xml:space="preserve"> per l’ A.A. </w:t>
      </w:r>
      <w:r w:rsidR="00444D5E">
        <w:t>201</w:t>
      </w:r>
      <w:r w:rsidR="00057C76">
        <w:t>4</w:t>
      </w:r>
      <w:r w:rsidR="00444D5E">
        <w:t>/201</w:t>
      </w:r>
      <w:r w:rsidR="00057C76">
        <w:t>5</w:t>
      </w:r>
      <w:r w:rsidR="005431B6">
        <w:t xml:space="preserve"> </w:t>
      </w:r>
      <w:r w:rsidR="00D83BA4">
        <w:t xml:space="preserve">stabilita secondo la </w:t>
      </w:r>
      <w:r w:rsidR="00D83BA4" w:rsidRPr="00D83BA4">
        <w:rPr>
          <w:b/>
        </w:rPr>
        <w:t>fascia</w:t>
      </w:r>
      <w:r w:rsidR="00D83BA4">
        <w:t xml:space="preserve"> di appartenenza;</w:t>
      </w:r>
    </w:p>
    <w:p w:rsidR="00D11F92" w:rsidRDefault="00D11F92" w:rsidP="00E07308">
      <w:pPr>
        <w:pStyle w:val="Paragrafoelenco"/>
        <w:numPr>
          <w:ilvl w:val="0"/>
          <w:numId w:val="1"/>
        </w:numPr>
        <w:ind w:left="709" w:hanging="720"/>
        <w:jc w:val="both"/>
      </w:pPr>
      <w:r w:rsidRPr="001F35D3">
        <w:rPr>
          <w:b/>
          <w:u w:val="single"/>
        </w:rPr>
        <w:t>ASSICURAZIONE INFORTUNI</w:t>
      </w:r>
      <w:r w:rsidRPr="00B5748E">
        <w:t>, versamento di € 7,30 su c/c postale n. 15605801 intestato al conservatorio di Musica san Pietro a Majella di Napoli</w:t>
      </w:r>
      <w:r w:rsidR="00AA346C">
        <w:t>;</w:t>
      </w:r>
    </w:p>
    <w:p w:rsidR="00AA346C" w:rsidRPr="00AA346C" w:rsidRDefault="00AA346C" w:rsidP="00E07308">
      <w:pPr>
        <w:pStyle w:val="Paragrafoelenco"/>
        <w:numPr>
          <w:ilvl w:val="0"/>
          <w:numId w:val="1"/>
        </w:numPr>
        <w:ind w:left="709" w:hanging="720"/>
        <w:jc w:val="both"/>
      </w:pPr>
      <w:r w:rsidRPr="001F35D3">
        <w:rPr>
          <w:b/>
          <w:iCs/>
          <w:u w:val="single"/>
        </w:rPr>
        <w:t>TASSA GOVERNATIVA</w:t>
      </w:r>
      <w:r w:rsidR="001F35D3">
        <w:rPr>
          <w:iCs/>
        </w:rPr>
        <w:t>,</w:t>
      </w:r>
      <w:r w:rsidRPr="001F35D3">
        <w:rPr>
          <w:iCs/>
        </w:rPr>
        <w:t>versamento</w:t>
      </w:r>
      <w:r w:rsidR="004F4476">
        <w:rPr>
          <w:iCs/>
        </w:rPr>
        <w:t xml:space="preserve"> di €. 21.43</w:t>
      </w:r>
      <w:r w:rsidRPr="00AA346C">
        <w:rPr>
          <w:iCs/>
        </w:rPr>
        <w:t xml:space="preserve"> su c</w:t>
      </w:r>
      <w:r>
        <w:rPr>
          <w:iCs/>
        </w:rPr>
        <w:t xml:space="preserve">/c </w:t>
      </w:r>
      <w:r w:rsidRPr="00AA346C">
        <w:rPr>
          <w:iCs/>
        </w:rPr>
        <w:t>1016 intestato Uff. delle Entrate tasse Governative di Pescara</w:t>
      </w:r>
      <w:r>
        <w:rPr>
          <w:iCs/>
        </w:rPr>
        <w:t>.</w:t>
      </w:r>
    </w:p>
    <w:p w:rsidR="008E33C3" w:rsidRDefault="008E33C3" w:rsidP="00E07308">
      <w:pPr>
        <w:spacing w:after="0"/>
        <w:jc w:val="both"/>
      </w:pPr>
    </w:p>
    <w:p w:rsidR="006A3C86" w:rsidRDefault="006A3C86" w:rsidP="006A3C86">
      <w:pPr>
        <w:pStyle w:val="Paragrafoelenco"/>
        <w:ind w:left="709"/>
        <w:jc w:val="both"/>
      </w:pPr>
      <w:r>
        <w:t>Per i ritardi di pagamento dei predetti contributi rispetto alle scadenze previste si applicano i seguenti oneri di mora:</w:t>
      </w:r>
    </w:p>
    <w:p w:rsidR="006A3C86" w:rsidRDefault="006A3C86" w:rsidP="006A3C86">
      <w:pPr>
        <w:pStyle w:val="Paragrafoelenco"/>
        <w:numPr>
          <w:ilvl w:val="0"/>
          <w:numId w:val="13"/>
        </w:numPr>
        <w:jc w:val="both"/>
      </w:pPr>
      <w:r>
        <w:t xml:space="preserve">€ 50,00 se il pagamento avviene </w:t>
      </w:r>
      <w:r>
        <w:rPr>
          <w:i/>
          <w:iCs/>
        </w:rPr>
        <w:t xml:space="preserve">ENTRO </w:t>
      </w:r>
      <w:r>
        <w:rPr>
          <w:b/>
          <w:iCs/>
        </w:rPr>
        <w:t xml:space="preserve">30 GIORNI </w:t>
      </w:r>
      <w:r>
        <w:rPr>
          <w:i/>
          <w:iCs/>
        </w:rPr>
        <w:t>DALLA DATA D</w:t>
      </w:r>
      <w:r w:rsidR="002A0415">
        <w:rPr>
          <w:i/>
          <w:iCs/>
        </w:rPr>
        <w:t>I</w:t>
      </w:r>
      <w:r>
        <w:rPr>
          <w:i/>
          <w:iCs/>
        </w:rPr>
        <w:t xml:space="preserve"> SCADENZA;</w:t>
      </w:r>
    </w:p>
    <w:p w:rsidR="006A3C86" w:rsidRDefault="006A3C86" w:rsidP="006A3C86">
      <w:pPr>
        <w:pStyle w:val="Paragrafoelenco"/>
        <w:numPr>
          <w:ilvl w:val="0"/>
          <w:numId w:val="13"/>
        </w:numPr>
        <w:jc w:val="both"/>
      </w:pPr>
      <w:r>
        <w:rPr>
          <w:iCs/>
        </w:rPr>
        <w:t xml:space="preserve">Si incorre nella </w:t>
      </w:r>
      <w:r>
        <w:rPr>
          <w:iCs/>
          <w:u w:val="single"/>
        </w:rPr>
        <w:t>DECADENZA DAGLI STUDI</w:t>
      </w:r>
      <w:r>
        <w:rPr>
          <w:iCs/>
        </w:rPr>
        <w:t xml:space="preserve"> se passati </w:t>
      </w:r>
      <w:r>
        <w:rPr>
          <w:b/>
          <w:iCs/>
        </w:rPr>
        <w:t>60 GIORNI</w:t>
      </w:r>
      <w:r>
        <w:rPr>
          <w:iCs/>
        </w:rPr>
        <w:t xml:space="preserve"> non si produce attestato di pagamento entro i termini di cui al punto a).</w:t>
      </w:r>
    </w:p>
    <w:p w:rsidR="000C5661" w:rsidRDefault="000C5661" w:rsidP="00E07308">
      <w:pPr>
        <w:pStyle w:val="Paragrafoelenco"/>
        <w:spacing w:after="0" w:line="240" w:lineRule="auto"/>
        <w:ind w:left="709"/>
        <w:jc w:val="both"/>
      </w:pPr>
    </w:p>
    <w:p w:rsidR="00B76FA3" w:rsidRDefault="000C347D" w:rsidP="00E0730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FASCIA DI APPARTENENZA</w:t>
      </w:r>
    </w:p>
    <w:p w:rsidR="00B76FA3" w:rsidRDefault="000C347D" w:rsidP="00E07308">
      <w:pPr>
        <w:spacing w:after="0"/>
        <w:jc w:val="both"/>
      </w:pPr>
      <w:r>
        <w:t xml:space="preserve">La fascia di appartenenza viene determinata in base al reddito, pertanto lo studente dovrà allegare alla domanda  d’iscrizione il modello ISEE </w:t>
      </w:r>
      <w:r w:rsidR="00DF3DC5">
        <w:t>:</w:t>
      </w:r>
    </w:p>
    <w:p w:rsidR="00B76FA3" w:rsidRDefault="00B76FA3" w:rsidP="00E07308">
      <w:pPr>
        <w:spacing w:after="0"/>
        <w:jc w:val="both"/>
      </w:pPr>
    </w:p>
    <w:tbl>
      <w:tblPr>
        <w:tblStyle w:val="Grigliatabella"/>
        <w:tblW w:w="0" w:type="auto"/>
        <w:tblInd w:w="799" w:type="dxa"/>
        <w:tblLook w:val="04A0" w:firstRow="1" w:lastRow="0" w:firstColumn="1" w:lastColumn="0" w:noHBand="0" w:noVBand="1"/>
      </w:tblPr>
      <w:tblGrid>
        <w:gridCol w:w="1436"/>
        <w:gridCol w:w="4659"/>
        <w:gridCol w:w="2000"/>
      </w:tblGrid>
      <w:tr w:rsidR="00D83BA4" w:rsidRPr="000C347D" w:rsidTr="00D83BA4">
        <w:trPr>
          <w:trHeight w:val="490"/>
        </w:trPr>
        <w:tc>
          <w:tcPr>
            <w:tcW w:w="1436" w:type="dxa"/>
          </w:tcPr>
          <w:p w:rsidR="00D83BA4" w:rsidRPr="000C347D" w:rsidRDefault="00D83BA4" w:rsidP="000C347D">
            <w:pPr>
              <w:jc w:val="center"/>
              <w:rPr>
                <w:b/>
                <w:sz w:val="32"/>
                <w:szCs w:val="32"/>
              </w:rPr>
            </w:pPr>
            <w:r w:rsidRPr="000C347D">
              <w:rPr>
                <w:b/>
                <w:sz w:val="32"/>
                <w:szCs w:val="32"/>
              </w:rPr>
              <w:t>FASCIA</w:t>
            </w:r>
          </w:p>
        </w:tc>
        <w:tc>
          <w:tcPr>
            <w:tcW w:w="4659" w:type="dxa"/>
          </w:tcPr>
          <w:p w:rsidR="00D83BA4" w:rsidRPr="000C347D" w:rsidRDefault="00D83BA4" w:rsidP="000C347D">
            <w:pPr>
              <w:jc w:val="center"/>
              <w:rPr>
                <w:b/>
                <w:sz w:val="32"/>
                <w:szCs w:val="32"/>
              </w:rPr>
            </w:pPr>
            <w:r w:rsidRPr="000C347D">
              <w:rPr>
                <w:b/>
                <w:sz w:val="32"/>
                <w:szCs w:val="32"/>
              </w:rPr>
              <w:t>REDDITO</w:t>
            </w:r>
          </w:p>
          <w:p w:rsidR="00D83BA4" w:rsidRPr="000C347D" w:rsidRDefault="00D83BA4" w:rsidP="000C34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D83BA4" w:rsidRPr="000C347D" w:rsidRDefault="00D83BA4" w:rsidP="000C347D">
            <w:pPr>
              <w:jc w:val="center"/>
              <w:rPr>
                <w:b/>
                <w:sz w:val="32"/>
                <w:szCs w:val="32"/>
              </w:rPr>
            </w:pPr>
            <w:r w:rsidRPr="000C347D">
              <w:rPr>
                <w:b/>
                <w:sz w:val="32"/>
                <w:szCs w:val="32"/>
              </w:rPr>
              <w:t>CONTRIBUTO</w:t>
            </w:r>
          </w:p>
        </w:tc>
      </w:tr>
      <w:tr w:rsidR="00D83BA4" w:rsidTr="00D83BA4">
        <w:trPr>
          <w:trHeight w:val="510"/>
        </w:trPr>
        <w:tc>
          <w:tcPr>
            <w:tcW w:w="1436" w:type="dxa"/>
          </w:tcPr>
          <w:p w:rsidR="00D83BA4" w:rsidRPr="00D83BA4" w:rsidRDefault="00D83BA4" w:rsidP="00A21472">
            <w:pPr>
              <w:jc w:val="center"/>
              <w:rPr>
                <w:sz w:val="36"/>
                <w:szCs w:val="36"/>
              </w:rPr>
            </w:pPr>
            <w:r w:rsidRPr="00D83BA4">
              <w:rPr>
                <w:sz w:val="36"/>
                <w:szCs w:val="36"/>
              </w:rPr>
              <w:t>I</w:t>
            </w:r>
          </w:p>
        </w:tc>
        <w:tc>
          <w:tcPr>
            <w:tcW w:w="4659" w:type="dxa"/>
          </w:tcPr>
          <w:p w:rsidR="00D83BA4" w:rsidRPr="00D83BA4" w:rsidRDefault="00D83BA4" w:rsidP="00D83BA4">
            <w:pPr>
              <w:jc w:val="center"/>
              <w:rPr>
                <w:sz w:val="28"/>
                <w:szCs w:val="28"/>
              </w:rPr>
            </w:pPr>
            <w:r w:rsidRPr="00D83BA4">
              <w:rPr>
                <w:sz w:val="28"/>
                <w:szCs w:val="28"/>
              </w:rPr>
              <w:t>da 0</w:t>
            </w:r>
            <w:r>
              <w:rPr>
                <w:sz w:val="28"/>
                <w:szCs w:val="28"/>
              </w:rPr>
              <w:t>,00 €</w:t>
            </w:r>
            <w:r w:rsidRPr="00D83BA4">
              <w:rPr>
                <w:sz w:val="28"/>
                <w:szCs w:val="28"/>
              </w:rPr>
              <w:t xml:space="preserve"> a 18.000,00 €</w:t>
            </w:r>
          </w:p>
        </w:tc>
        <w:tc>
          <w:tcPr>
            <w:tcW w:w="1963" w:type="dxa"/>
          </w:tcPr>
          <w:p w:rsidR="00D83BA4" w:rsidRPr="00D83BA4" w:rsidRDefault="00D83BA4" w:rsidP="00A21472">
            <w:pPr>
              <w:jc w:val="center"/>
              <w:rPr>
                <w:sz w:val="28"/>
                <w:szCs w:val="28"/>
              </w:rPr>
            </w:pPr>
            <w:r w:rsidRPr="00D83BA4">
              <w:rPr>
                <w:sz w:val="28"/>
                <w:szCs w:val="28"/>
              </w:rPr>
              <w:t>150,00 €</w:t>
            </w:r>
          </w:p>
        </w:tc>
      </w:tr>
      <w:tr w:rsidR="00D83BA4" w:rsidTr="00D83BA4">
        <w:trPr>
          <w:trHeight w:val="510"/>
        </w:trPr>
        <w:tc>
          <w:tcPr>
            <w:tcW w:w="1436" w:type="dxa"/>
          </w:tcPr>
          <w:p w:rsidR="00D83BA4" w:rsidRPr="00D83BA4" w:rsidRDefault="00D83BA4" w:rsidP="00A21472">
            <w:pPr>
              <w:jc w:val="center"/>
              <w:rPr>
                <w:sz w:val="36"/>
                <w:szCs w:val="36"/>
              </w:rPr>
            </w:pPr>
            <w:r w:rsidRPr="00D83BA4">
              <w:rPr>
                <w:sz w:val="36"/>
                <w:szCs w:val="36"/>
              </w:rPr>
              <w:t>II</w:t>
            </w:r>
          </w:p>
        </w:tc>
        <w:tc>
          <w:tcPr>
            <w:tcW w:w="4659" w:type="dxa"/>
          </w:tcPr>
          <w:p w:rsidR="00D83BA4" w:rsidRPr="00D83BA4" w:rsidRDefault="00D83BA4" w:rsidP="00D83BA4">
            <w:pPr>
              <w:jc w:val="center"/>
              <w:rPr>
                <w:sz w:val="28"/>
                <w:szCs w:val="28"/>
              </w:rPr>
            </w:pPr>
            <w:r w:rsidRPr="00D83BA4">
              <w:rPr>
                <w:sz w:val="28"/>
                <w:szCs w:val="28"/>
              </w:rPr>
              <w:t>da 18.000,00 € a 28.000,00 €</w:t>
            </w:r>
          </w:p>
        </w:tc>
        <w:tc>
          <w:tcPr>
            <w:tcW w:w="1963" w:type="dxa"/>
          </w:tcPr>
          <w:p w:rsidR="00D83BA4" w:rsidRPr="00D83BA4" w:rsidRDefault="000C347D" w:rsidP="00A21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300,00 €</w:t>
            </w:r>
          </w:p>
        </w:tc>
      </w:tr>
      <w:tr w:rsidR="00D83BA4" w:rsidTr="00D83BA4">
        <w:trPr>
          <w:trHeight w:val="510"/>
        </w:trPr>
        <w:tc>
          <w:tcPr>
            <w:tcW w:w="1436" w:type="dxa"/>
          </w:tcPr>
          <w:p w:rsidR="00D83BA4" w:rsidRPr="00D83BA4" w:rsidRDefault="00D83BA4" w:rsidP="00A21472">
            <w:pPr>
              <w:jc w:val="center"/>
              <w:rPr>
                <w:sz w:val="36"/>
                <w:szCs w:val="36"/>
              </w:rPr>
            </w:pPr>
            <w:r w:rsidRPr="00D83BA4">
              <w:rPr>
                <w:sz w:val="36"/>
                <w:szCs w:val="36"/>
              </w:rPr>
              <w:t>III</w:t>
            </w:r>
          </w:p>
        </w:tc>
        <w:tc>
          <w:tcPr>
            <w:tcW w:w="4659" w:type="dxa"/>
          </w:tcPr>
          <w:p w:rsidR="00D83BA4" w:rsidRPr="00D83BA4" w:rsidRDefault="00D83BA4" w:rsidP="00D8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oltre i 28.000,00 €</w:t>
            </w:r>
          </w:p>
        </w:tc>
        <w:tc>
          <w:tcPr>
            <w:tcW w:w="1963" w:type="dxa"/>
          </w:tcPr>
          <w:p w:rsidR="00D83BA4" w:rsidRPr="00D83BA4" w:rsidRDefault="000C347D" w:rsidP="00A21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500,00 €</w:t>
            </w:r>
          </w:p>
        </w:tc>
      </w:tr>
    </w:tbl>
    <w:p w:rsidR="00B76FA3" w:rsidRDefault="00B76FA3" w:rsidP="00B76FA3">
      <w:pPr>
        <w:spacing w:after="0"/>
        <w:jc w:val="both"/>
      </w:pPr>
    </w:p>
    <w:p w:rsidR="00B76FA3" w:rsidRDefault="00B76FA3" w:rsidP="00E07308">
      <w:pPr>
        <w:spacing w:after="0"/>
        <w:jc w:val="both"/>
      </w:pPr>
      <w:r>
        <w:t xml:space="preserve">Nel caso di iscrizione al Conservatorio da parte di più allievi appartenenti alla stesso nucleo familiare, l’allievo iscritto al corso o all’ anno di corso più avanzato pagherà il contributo per intero, ciascuno degli altri </w:t>
      </w:r>
      <w:r w:rsidR="005F3284">
        <w:t>familiari</w:t>
      </w:r>
      <w:r>
        <w:t xml:space="preserve"> pagherà una somma pari ai 2/3 del contributo dovuto.</w:t>
      </w:r>
    </w:p>
    <w:p w:rsidR="005F3284" w:rsidRDefault="005F3284" w:rsidP="00E07308">
      <w:pPr>
        <w:spacing w:after="0"/>
        <w:jc w:val="both"/>
      </w:pPr>
    </w:p>
    <w:p w:rsidR="005F3284" w:rsidRDefault="005F3284" w:rsidP="00E07308">
      <w:pPr>
        <w:spacing w:after="0"/>
        <w:jc w:val="both"/>
      </w:pPr>
      <w:r>
        <w:t>I contributi possono essere versati così come segue:</w:t>
      </w:r>
    </w:p>
    <w:p w:rsidR="00E2086E" w:rsidRDefault="00E2086E" w:rsidP="00E07308">
      <w:pPr>
        <w:spacing w:after="0"/>
        <w:jc w:val="both"/>
      </w:pPr>
    </w:p>
    <w:tbl>
      <w:tblPr>
        <w:tblStyle w:val="Grigliatabella"/>
        <w:tblW w:w="0" w:type="auto"/>
        <w:tblInd w:w="799" w:type="dxa"/>
        <w:tblLook w:val="04A0" w:firstRow="1" w:lastRow="0" w:firstColumn="1" w:lastColumn="0" w:noHBand="0" w:noVBand="1"/>
      </w:tblPr>
      <w:tblGrid>
        <w:gridCol w:w="1725"/>
        <w:gridCol w:w="3557"/>
        <w:gridCol w:w="2806"/>
      </w:tblGrid>
      <w:tr w:rsidR="005F3284" w:rsidRPr="00D83BA4" w:rsidTr="00E2086E">
        <w:trPr>
          <w:trHeight w:val="570"/>
        </w:trPr>
        <w:tc>
          <w:tcPr>
            <w:tcW w:w="1725" w:type="dxa"/>
          </w:tcPr>
          <w:p w:rsidR="005F3284" w:rsidRPr="00D83BA4" w:rsidRDefault="005F3284" w:rsidP="00A6707C">
            <w:pPr>
              <w:jc w:val="center"/>
              <w:rPr>
                <w:sz w:val="36"/>
                <w:szCs w:val="36"/>
              </w:rPr>
            </w:pPr>
            <w:r w:rsidRPr="00D83BA4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 xml:space="preserve"> </w:t>
            </w:r>
            <w:r w:rsidRPr="000C347D">
              <w:rPr>
                <w:b/>
                <w:sz w:val="32"/>
                <w:szCs w:val="32"/>
              </w:rPr>
              <w:t>FASCIA</w:t>
            </w:r>
          </w:p>
        </w:tc>
        <w:tc>
          <w:tcPr>
            <w:tcW w:w="6363" w:type="dxa"/>
            <w:gridSpan w:val="2"/>
          </w:tcPr>
          <w:p w:rsidR="005F3284" w:rsidRPr="005F3284" w:rsidRDefault="005F3284" w:rsidP="00A6707C">
            <w:pPr>
              <w:jc w:val="center"/>
              <w:rPr>
                <w:b/>
                <w:sz w:val="28"/>
                <w:szCs w:val="28"/>
              </w:rPr>
            </w:pPr>
            <w:r w:rsidRPr="005F3284">
              <w:rPr>
                <w:b/>
                <w:sz w:val="28"/>
                <w:szCs w:val="28"/>
              </w:rPr>
              <w:t>UNICA RATA</w:t>
            </w:r>
          </w:p>
        </w:tc>
      </w:tr>
      <w:tr w:rsidR="005F3284" w:rsidRPr="00D83BA4" w:rsidTr="00E2086E">
        <w:trPr>
          <w:trHeight w:val="671"/>
        </w:trPr>
        <w:tc>
          <w:tcPr>
            <w:tcW w:w="1725" w:type="dxa"/>
          </w:tcPr>
          <w:p w:rsidR="005F3284" w:rsidRPr="00D83BA4" w:rsidRDefault="005F3284" w:rsidP="00A6707C">
            <w:pPr>
              <w:jc w:val="center"/>
              <w:rPr>
                <w:sz w:val="36"/>
                <w:szCs w:val="36"/>
              </w:rPr>
            </w:pPr>
            <w:r w:rsidRPr="00D83BA4"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 xml:space="preserve"> </w:t>
            </w:r>
            <w:r w:rsidRPr="000C347D">
              <w:rPr>
                <w:b/>
                <w:sz w:val="32"/>
                <w:szCs w:val="32"/>
              </w:rPr>
              <w:t>FASCIA</w:t>
            </w:r>
          </w:p>
        </w:tc>
        <w:tc>
          <w:tcPr>
            <w:tcW w:w="3557" w:type="dxa"/>
          </w:tcPr>
          <w:p w:rsidR="005D033B" w:rsidRDefault="005F3284" w:rsidP="00F707D7">
            <w:pPr>
              <w:jc w:val="center"/>
              <w:rPr>
                <w:sz w:val="24"/>
                <w:szCs w:val="24"/>
              </w:rPr>
            </w:pPr>
            <w:r w:rsidRPr="005F3284">
              <w:rPr>
                <w:b/>
                <w:sz w:val="28"/>
                <w:szCs w:val="28"/>
              </w:rPr>
              <w:t>I RATA</w:t>
            </w:r>
            <w:r>
              <w:rPr>
                <w:sz w:val="28"/>
                <w:szCs w:val="28"/>
              </w:rPr>
              <w:t xml:space="preserve"> € 180,00 </w:t>
            </w:r>
            <w:r w:rsidRPr="00E2086E">
              <w:rPr>
                <w:sz w:val="24"/>
                <w:szCs w:val="24"/>
              </w:rPr>
              <w:t xml:space="preserve">ENTRO IL </w:t>
            </w:r>
          </w:p>
          <w:p w:rsidR="005F3284" w:rsidRPr="005D033B" w:rsidRDefault="00F707D7" w:rsidP="00F707D7">
            <w:pPr>
              <w:jc w:val="center"/>
              <w:rPr>
                <w:b/>
                <w:sz w:val="28"/>
                <w:szCs w:val="28"/>
              </w:rPr>
            </w:pPr>
            <w:r w:rsidRPr="005D033B">
              <w:rPr>
                <w:b/>
                <w:sz w:val="24"/>
                <w:szCs w:val="24"/>
              </w:rPr>
              <w:t>31 LUGLIO 201</w:t>
            </w:r>
            <w:r w:rsidR="00057C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5F3284" w:rsidRPr="00D83BA4" w:rsidRDefault="005F3284" w:rsidP="00F707D7">
            <w:pPr>
              <w:jc w:val="center"/>
              <w:rPr>
                <w:sz w:val="28"/>
                <w:szCs w:val="28"/>
              </w:rPr>
            </w:pPr>
            <w:r w:rsidRPr="005F3284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5F3284">
              <w:rPr>
                <w:b/>
                <w:sz w:val="28"/>
                <w:szCs w:val="28"/>
              </w:rPr>
              <w:t xml:space="preserve"> RATA</w:t>
            </w:r>
            <w:r>
              <w:rPr>
                <w:sz w:val="28"/>
                <w:szCs w:val="28"/>
              </w:rPr>
              <w:t xml:space="preserve"> € 120,00 </w:t>
            </w:r>
            <w:r w:rsidRPr="00E2086E">
              <w:rPr>
                <w:sz w:val="24"/>
                <w:szCs w:val="24"/>
              </w:rPr>
              <w:t xml:space="preserve">ENTRO IL </w:t>
            </w:r>
            <w:r w:rsidRPr="005D033B">
              <w:rPr>
                <w:b/>
                <w:sz w:val="24"/>
                <w:szCs w:val="24"/>
              </w:rPr>
              <w:t xml:space="preserve">31 MARZO </w:t>
            </w:r>
            <w:r w:rsidR="00F707D7" w:rsidRPr="005D033B">
              <w:rPr>
                <w:b/>
                <w:sz w:val="24"/>
                <w:szCs w:val="24"/>
              </w:rPr>
              <w:t>201</w:t>
            </w:r>
            <w:r w:rsidR="00057C76">
              <w:rPr>
                <w:b/>
                <w:sz w:val="24"/>
                <w:szCs w:val="24"/>
              </w:rPr>
              <w:t>5</w:t>
            </w:r>
          </w:p>
        </w:tc>
      </w:tr>
      <w:tr w:rsidR="00E2086E" w:rsidRPr="00D83BA4" w:rsidTr="00E2086E">
        <w:trPr>
          <w:trHeight w:val="570"/>
        </w:trPr>
        <w:tc>
          <w:tcPr>
            <w:tcW w:w="1725" w:type="dxa"/>
          </w:tcPr>
          <w:p w:rsidR="00E2086E" w:rsidRPr="00D83BA4" w:rsidRDefault="00E2086E" w:rsidP="00A6707C">
            <w:pPr>
              <w:jc w:val="center"/>
              <w:rPr>
                <w:sz w:val="36"/>
                <w:szCs w:val="36"/>
              </w:rPr>
            </w:pPr>
            <w:r w:rsidRPr="00D83BA4">
              <w:rPr>
                <w:sz w:val="36"/>
                <w:szCs w:val="36"/>
              </w:rPr>
              <w:t>III</w:t>
            </w:r>
            <w:r>
              <w:rPr>
                <w:sz w:val="36"/>
                <w:szCs w:val="36"/>
              </w:rPr>
              <w:t xml:space="preserve"> </w:t>
            </w:r>
            <w:r w:rsidRPr="000C347D">
              <w:rPr>
                <w:b/>
                <w:sz w:val="32"/>
                <w:szCs w:val="32"/>
              </w:rPr>
              <w:t>FASCIA</w:t>
            </w:r>
          </w:p>
        </w:tc>
        <w:tc>
          <w:tcPr>
            <w:tcW w:w="3557" w:type="dxa"/>
          </w:tcPr>
          <w:p w:rsidR="005D033B" w:rsidRDefault="00E2086E" w:rsidP="00E2086E">
            <w:pPr>
              <w:jc w:val="center"/>
              <w:rPr>
                <w:sz w:val="24"/>
                <w:szCs w:val="24"/>
              </w:rPr>
            </w:pPr>
            <w:r w:rsidRPr="005F3284">
              <w:rPr>
                <w:b/>
                <w:sz w:val="28"/>
                <w:szCs w:val="28"/>
              </w:rPr>
              <w:t>I RATA</w:t>
            </w:r>
            <w:r>
              <w:rPr>
                <w:sz w:val="28"/>
                <w:szCs w:val="28"/>
              </w:rPr>
              <w:t xml:space="preserve"> € 300,00 </w:t>
            </w:r>
            <w:r w:rsidR="00F707D7" w:rsidRPr="00E2086E">
              <w:rPr>
                <w:sz w:val="24"/>
                <w:szCs w:val="24"/>
              </w:rPr>
              <w:t xml:space="preserve">ENTRO IL </w:t>
            </w:r>
          </w:p>
          <w:p w:rsidR="00E2086E" w:rsidRPr="005D033B" w:rsidRDefault="00F707D7" w:rsidP="00E2086E">
            <w:pPr>
              <w:jc w:val="center"/>
              <w:rPr>
                <w:b/>
                <w:sz w:val="28"/>
                <w:szCs w:val="28"/>
              </w:rPr>
            </w:pPr>
            <w:r w:rsidRPr="005D033B">
              <w:rPr>
                <w:b/>
                <w:sz w:val="24"/>
                <w:szCs w:val="24"/>
              </w:rPr>
              <w:t>31 LUGLIO 201</w:t>
            </w:r>
            <w:r w:rsidR="00057C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E2086E" w:rsidRPr="00D83BA4" w:rsidRDefault="00E2086E" w:rsidP="00F707D7">
            <w:pPr>
              <w:jc w:val="center"/>
              <w:rPr>
                <w:sz w:val="28"/>
                <w:szCs w:val="28"/>
              </w:rPr>
            </w:pPr>
            <w:r w:rsidRPr="005F3284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5F3284">
              <w:rPr>
                <w:b/>
                <w:sz w:val="28"/>
                <w:szCs w:val="28"/>
              </w:rPr>
              <w:t xml:space="preserve"> RATA</w:t>
            </w:r>
            <w:r>
              <w:rPr>
                <w:sz w:val="28"/>
                <w:szCs w:val="28"/>
              </w:rPr>
              <w:t xml:space="preserve"> € 200,00 </w:t>
            </w:r>
            <w:r w:rsidRPr="00E2086E">
              <w:rPr>
                <w:sz w:val="24"/>
                <w:szCs w:val="24"/>
              </w:rPr>
              <w:t xml:space="preserve">ENTRO IL </w:t>
            </w:r>
            <w:r w:rsidRPr="005D033B">
              <w:rPr>
                <w:b/>
                <w:sz w:val="24"/>
                <w:szCs w:val="24"/>
              </w:rPr>
              <w:t>31 MARZO 20</w:t>
            </w:r>
            <w:r w:rsidR="00F707D7" w:rsidRPr="005D033B">
              <w:rPr>
                <w:b/>
                <w:sz w:val="24"/>
                <w:szCs w:val="24"/>
              </w:rPr>
              <w:t>1</w:t>
            </w:r>
            <w:r w:rsidR="00057C76">
              <w:rPr>
                <w:b/>
                <w:sz w:val="24"/>
                <w:szCs w:val="24"/>
              </w:rPr>
              <w:t>5</w:t>
            </w:r>
          </w:p>
        </w:tc>
      </w:tr>
    </w:tbl>
    <w:p w:rsidR="005F3284" w:rsidRDefault="005F3284" w:rsidP="005F3284">
      <w:pPr>
        <w:spacing w:after="0"/>
      </w:pPr>
    </w:p>
    <w:p w:rsidR="005F3284" w:rsidRDefault="005F3284" w:rsidP="00E07308">
      <w:pPr>
        <w:spacing w:after="0"/>
        <w:jc w:val="both"/>
      </w:pPr>
    </w:p>
    <w:p w:rsidR="00444D5E" w:rsidRDefault="00444D5E" w:rsidP="00E07308">
      <w:pPr>
        <w:spacing w:after="0"/>
        <w:jc w:val="both"/>
        <w:rPr>
          <w:b/>
        </w:rPr>
      </w:pPr>
    </w:p>
    <w:p w:rsidR="00444D5E" w:rsidRDefault="00444D5E" w:rsidP="00E07308">
      <w:pPr>
        <w:spacing w:after="0"/>
        <w:jc w:val="both"/>
        <w:rPr>
          <w:b/>
        </w:rPr>
      </w:pPr>
    </w:p>
    <w:p w:rsidR="00444D5E" w:rsidRDefault="00444D5E" w:rsidP="00E07308">
      <w:pPr>
        <w:spacing w:after="0"/>
        <w:jc w:val="both"/>
        <w:rPr>
          <w:b/>
        </w:rPr>
      </w:pPr>
    </w:p>
    <w:p w:rsidR="00444D5E" w:rsidRDefault="00444D5E" w:rsidP="00E07308">
      <w:pPr>
        <w:spacing w:after="0"/>
        <w:jc w:val="both"/>
        <w:rPr>
          <w:b/>
        </w:rPr>
      </w:pPr>
    </w:p>
    <w:p w:rsidR="00D9447F" w:rsidRPr="00AA346C" w:rsidRDefault="00D9447F" w:rsidP="00E07308">
      <w:pPr>
        <w:spacing w:after="0"/>
        <w:jc w:val="both"/>
        <w:rPr>
          <w:b/>
        </w:rPr>
      </w:pPr>
      <w:r w:rsidRPr="00AA346C">
        <w:rPr>
          <w:b/>
        </w:rPr>
        <w:lastRenderedPageBreak/>
        <w:t>RESTITUZIONE DEL CONTRIBUTO</w:t>
      </w:r>
    </w:p>
    <w:p w:rsidR="00D9447F" w:rsidRDefault="00D9447F" w:rsidP="00E07308">
      <w:pPr>
        <w:spacing w:after="0"/>
        <w:jc w:val="both"/>
      </w:pPr>
      <w:r>
        <w:t>Il contributo d’iscrizione sarà restituito su domanda dell’interessato nei seguenti casi:</w:t>
      </w:r>
    </w:p>
    <w:p w:rsidR="00D9447F" w:rsidRDefault="00D9447F" w:rsidP="00E07308">
      <w:pPr>
        <w:pStyle w:val="Paragrafoelenco"/>
        <w:numPr>
          <w:ilvl w:val="0"/>
          <w:numId w:val="8"/>
        </w:numPr>
        <w:spacing w:after="0"/>
        <w:jc w:val="both"/>
      </w:pPr>
      <w:r>
        <w:t>Ritiro formalizzato non oltre l’inizio delle lezioni;</w:t>
      </w:r>
    </w:p>
    <w:p w:rsidR="00D9447F" w:rsidRDefault="00D9447F" w:rsidP="00E07308">
      <w:pPr>
        <w:pStyle w:val="Paragrafoelenco"/>
        <w:numPr>
          <w:ilvl w:val="0"/>
          <w:numId w:val="8"/>
        </w:numPr>
        <w:spacing w:after="0"/>
        <w:jc w:val="both"/>
      </w:pPr>
      <w:r>
        <w:t>Trasferimento dello studente presso altri Conservatori di Musica, per il medesimo anno, a condizione che il trasferimen</w:t>
      </w:r>
      <w:r w:rsidR="00F707D7">
        <w:t>to a</w:t>
      </w:r>
      <w:r w:rsidR="00057C76">
        <w:t>vvenga entro il 31 dicembre 2014</w:t>
      </w:r>
      <w:r w:rsidR="00F707D7">
        <w:t>.</w:t>
      </w:r>
    </w:p>
    <w:p w:rsidR="000C5661" w:rsidRDefault="000C5661" w:rsidP="00E07308">
      <w:pPr>
        <w:spacing w:after="0"/>
        <w:jc w:val="both"/>
        <w:rPr>
          <w:b/>
        </w:rPr>
      </w:pPr>
    </w:p>
    <w:p w:rsidR="00E2086E" w:rsidRPr="004E1A05" w:rsidRDefault="00D9447F" w:rsidP="00E07308">
      <w:pPr>
        <w:spacing w:after="0"/>
        <w:jc w:val="both"/>
        <w:rPr>
          <w:b/>
        </w:rPr>
      </w:pPr>
      <w:r w:rsidRPr="004E1A05">
        <w:rPr>
          <w:b/>
        </w:rPr>
        <w:t>Nessun rimborso, dei contributi versati, è dovuto allo studente in caso di rinuncia agli studi.</w:t>
      </w:r>
    </w:p>
    <w:p w:rsidR="00DF3DC5" w:rsidRDefault="00D9447F" w:rsidP="00E07308">
      <w:pPr>
        <w:spacing w:after="0"/>
        <w:jc w:val="both"/>
      </w:pPr>
      <w:r>
        <w:t>In caso di rinuncia agli studi, lo studente non è tenuto al pagamento di eventuali tasse arretrate.</w:t>
      </w:r>
    </w:p>
    <w:p w:rsidR="00E2086E" w:rsidRDefault="00E2086E" w:rsidP="00E07308">
      <w:pPr>
        <w:spacing w:after="0"/>
        <w:jc w:val="both"/>
      </w:pPr>
    </w:p>
    <w:p w:rsidR="00D9447F" w:rsidRPr="00E2086E" w:rsidRDefault="00E2086E" w:rsidP="00E07308">
      <w:pPr>
        <w:spacing w:after="0"/>
        <w:jc w:val="both"/>
        <w:rPr>
          <w:b/>
          <w:sz w:val="24"/>
          <w:szCs w:val="24"/>
        </w:rPr>
      </w:pPr>
      <w:r w:rsidRPr="00E2086E">
        <w:rPr>
          <w:b/>
          <w:sz w:val="24"/>
          <w:szCs w:val="24"/>
        </w:rPr>
        <w:t>TASSE E CONTRIBUTI</w:t>
      </w:r>
    </w:p>
    <w:p w:rsidR="00E2086E" w:rsidRPr="00DF3DC5" w:rsidRDefault="00E2086E" w:rsidP="00E07308">
      <w:pPr>
        <w:spacing w:after="0"/>
        <w:jc w:val="both"/>
      </w:pPr>
    </w:p>
    <w:p w:rsidR="00D9447F" w:rsidRDefault="00E2086E" w:rsidP="00E07308">
      <w:pPr>
        <w:pStyle w:val="Paragrafoelenco"/>
        <w:numPr>
          <w:ilvl w:val="0"/>
          <w:numId w:val="9"/>
        </w:numPr>
        <w:jc w:val="both"/>
      </w:pPr>
      <w:r>
        <w:rPr>
          <w:b/>
        </w:rPr>
        <w:t xml:space="preserve">CONTRIBUTO </w:t>
      </w:r>
      <w:r w:rsidR="00D9447F" w:rsidRPr="00E02F23">
        <w:rPr>
          <w:b/>
        </w:rPr>
        <w:t>1^ e 2^ RATA</w:t>
      </w:r>
      <w:r w:rsidR="00D9447F">
        <w:t xml:space="preserve"> </w:t>
      </w:r>
      <w:r w:rsidR="00A869F5">
        <w:t xml:space="preserve">o </w:t>
      </w:r>
      <w:r w:rsidR="00A869F5" w:rsidRPr="00A869F5">
        <w:rPr>
          <w:b/>
        </w:rPr>
        <w:t>UNICA RATA</w:t>
      </w:r>
      <w:r w:rsidR="00A869F5">
        <w:t xml:space="preserve"> </w:t>
      </w:r>
      <w:r w:rsidR="00D9447F">
        <w:t xml:space="preserve">da versare su c/c postale </w:t>
      </w:r>
      <w:r w:rsidR="00D9447F" w:rsidRPr="00E02F23">
        <w:rPr>
          <w:b/>
        </w:rPr>
        <w:t>n. 15605801</w:t>
      </w:r>
      <w:r w:rsidR="00D9447F">
        <w:t xml:space="preserve"> intestato al Conservatorio  “San Pietro a Majella “di Napoli</w:t>
      </w:r>
    </w:p>
    <w:p w:rsidR="00E2086E" w:rsidRDefault="00E2086E" w:rsidP="00E07308">
      <w:pPr>
        <w:pStyle w:val="Paragrafoelenco"/>
        <w:numPr>
          <w:ilvl w:val="0"/>
          <w:numId w:val="9"/>
        </w:numPr>
        <w:jc w:val="both"/>
      </w:pPr>
      <w:r>
        <w:rPr>
          <w:b/>
        </w:rPr>
        <w:t xml:space="preserve">CONTRIBUTO </w:t>
      </w:r>
      <w:r w:rsidRPr="00E02F23">
        <w:rPr>
          <w:b/>
        </w:rPr>
        <w:t>ASSICURAZIONE INFORTUNI</w:t>
      </w:r>
      <w:r w:rsidRPr="00E02F23">
        <w:t xml:space="preserve">, versamento di € 7,30 su c/c postale </w:t>
      </w:r>
      <w:r w:rsidRPr="00E02F23">
        <w:rPr>
          <w:b/>
        </w:rPr>
        <w:t>n. 15605801</w:t>
      </w:r>
      <w:r w:rsidRPr="00E02F23">
        <w:t xml:space="preserve"> intestato al conservatorio di Musica san Pietro a Majella di Napoli</w:t>
      </w:r>
      <w:r>
        <w:t>.</w:t>
      </w:r>
    </w:p>
    <w:p w:rsidR="00AA346C" w:rsidRPr="00E2086E" w:rsidRDefault="00AA346C" w:rsidP="00E07308">
      <w:pPr>
        <w:pStyle w:val="Paragrafoelenco"/>
        <w:numPr>
          <w:ilvl w:val="0"/>
          <w:numId w:val="9"/>
        </w:numPr>
        <w:jc w:val="both"/>
      </w:pPr>
      <w:r w:rsidRPr="00AA346C">
        <w:rPr>
          <w:b/>
        </w:rPr>
        <w:t xml:space="preserve">TASSA GOVERNATIVA </w:t>
      </w:r>
      <w:r w:rsidRPr="00AA346C">
        <w:rPr>
          <w:iCs/>
        </w:rPr>
        <w:t>versamento s</w:t>
      </w:r>
      <w:r w:rsidR="004F4476">
        <w:rPr>
          <w:iCs/>
        </w:rPr>
        <w:t>ul c/c postale  1016 di €. 21.43</w:t>
      </w:r>
      <w:r w:rsidRPr="00AA346C">
        <w:rPr>
          <w:iCs/>
        </w:rPr>
        <w:t xml:space="preserve"> intestato Uff. delle Entrate tasse Governative di Pescara.</w:t>
      </w:r>
    </w:p>
    <w:p w:rsidR="00F707D7" w:rsidRDefault="00F707D7" w:rsidP="00E07308">
      <w:pPr>
        <w:jc w:val="both"/>
      </w:pPr>
    </w:p>
    <w:p w:rsidR="00443682" w:rsidRPr="005D033B" w:rsidRDefault="005D033B" w:rsidP="00E07308">
      <w:pPr>
        <w:jc w:val="both"/>
        <w:rPr>
          <w:b/>
        </w:rPr>
      </w:pPr>
      <w:r w:rsidRPr="005D033B">
        <w:rPr>
          <w:b/>
          <w:sz w:val="28"/>
          <w:szCs w:val="28"/>
        </w:rPr>
        <w:t>N.B.</w:t>
      </w:r>
      <w:r>
        <w:rPr>
          <w:b/>
          <w:sz w:val="28"/>
          <w:szCs w:val="28"/>
        </w:rPr>
        <w:t xml:space="preserve"> </w:t>
      </w:r>
      <w:r w:rsidR="00F707D7" w:rsidRPr="005D033B">
        <w:rPr>
          <w:b/>
        </w:rPr>
        <w:t xml:space="preserve">Qualora gli allievi dovessero sostenere esami nella sessione </w:t>
      </w:r>
      <w:r w:rsidR="00057C76">
        <w:rPr>
          <w:b/>
        </w:rPr>
        <w:t>autunnale</w:t>
      </w:r>
      <w:r w:rsidR="00F707D7" w:rsidRPr="005D033B">
        <w:rPr>
          <w:b/>
        </w:rPr>
        <w:t xml:space="preserve"> dell’anno accademico </w:t>
      </w:r>
      <w:r w:rsidR="00057C76">
        <w:rPr>
          <w:b/>
        </w:rPr>
        <w:t>2013</w:t>
      </w:r>
      <w:r w:rsidR="00444D5E">
        <w:rPr>
          <w:b/>
        </w:rPr>
        <w:t>/201</w:t>
      </w:r>
      <w:r w:rsidR="00057C76">
        <w:rPr>
          <w:b/>
        </w:rPr>
        <w:t>4</w:t>
      </w:r>
      <w:r w:rsidR="00F707D7" w:rsidRPr="005D033B">
        <w:rPr>
          <w:b/>
        </w:rPr>
        <w:t xml:space="preserve"> l’iscrizione dovrà essere effettuata entro i 5 giorni successivi alla data prevista per l’esame da sostenere.</w:t>
      </w:r>
    </w:p>
    <w:p w:rsidR="00F707D7" w:rsidRDefault="00F707D7" w:rsidP="00E07308">
      <w:pPr>
        <w:jc w:val="both"/>
        <w:rPr>
          <w:b/>
        </w:rPr>
      </w:pPr>
    </w:p>
    <w:p w:rsidR="00F707D7" w:rsidRDefault="00F707D7" w:rsidP="00E07308">
      <w:pPr>
        <w:jc w:val="both"/>
      </w:pPr>
      <w:r w:rsidRPr="00F707D7">
        <w:rPr>
          <w:b/>
        </w:rPr>
        <w:t>Il mancato o ritardato pagamento dei contributi dovuti a qualsiasi titolo esclude l’ammissione ai corsi</w:t>
      </w:r>
      <w:r>
        <w:t>.</w:t>
      </w:r>
    </w:p>
    <w:p w:rsidR="005D033B" w:rsidRDefault="00443682" w:rsidP="00E0730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33B" w:rsidRDefault="005D033B" w:rsidP="00E07308">
      <w:pPr>
        <w:spacing w:line="240" w:lineRule="auto"/>
        <w:jc w:val="both"/>
      </w:pPr>
    </w:p>
    <w:p w:rsidR="00443682" w:rsidRDefault="00057C76" w:rsidP="005B17C5">
      <w:pPr>
        <w:spacing w:line="240" w:lineRule="auto"/>
        <w:ind w:left="6096" w:firstLine="708"/>
        <w:jc w:val="both"/>
      </w:pPr>
      <w:r>
        <w:t xml:space="preserve">     </w:t>
      </w:r>
      <w:r w:rsidR="005B17C5">
        <w:t xml:space="preserve"> </w:t>
      </w:r>
      <w:r w:rsidR="00443682">
        <w:t xml:space="preserve">Il Direttore </w:t>
      </w:r>
    </w:p>
    <w:p w:rsidR="00443682" w:rsidRPr="00E02F23" w:rsidRDefault="004C18D9" w:rsidP="004C18D9">
      <w:pPr>
        <w:spacing w:line="240" w:lineRule="auto"/>
        <w:ind w:left="6804" w:firstLine="3"/>
        <w:jc w:val="both"/>
      </w:pPr>
      <w:r>
        <w:t xml:space="preserve">  </w:t>
      </w:r>
      <w:r w:rsidR="00443682">
        <w:t xml:space="preserve">M° </w:t>
      </w:r>
      <w:r w:rsidR="00F707D7">
        <w:t>Elsa Evangelista</w:t>
      </w:r>
    </w:p>
    <w:sectPr w:rsidR="00443682" w:rsidRPr="00E02F23" w:rsidSect="001E7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8D" w:rsidRDefault="00700E8D" w:rsidP="00D11F92">
      <w:pPr>
        <w:spacing w:after="0" w:line="240" w:lineRule="auto"/>
      </w:pPr>
      <w:r>
        <w:separator/>
      </w:r>
    </w:p>
  </w:endnote>
  <w:endnote w:type="continuationSeparator" w:id="0">
    <w:p w:rsidR="00700E8D" w:rsidRDefault="00700E8D" w:rsidP="00D1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A" w:rsidRDefault="00ED47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A" w:rsidRDefault="00ED47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A" w:rsidRDefault="00ED47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8D" w:rsidRDefault="00700E8D" w:rsidP="00D11F92">
      <w:pPr>
        <w:spacing w:after="0" w:line="240" w:lineRule="auto"/>
      </w:pPr>
      <w:r>
        <w:separator/>
      </w:r>
    </w:p>
  </w:footnote>
  <w:footnote w:type="continuationSeparator" w:id="0">
    <w:p w:rsidR="00700E8D" w:rsidRDefault="00700E8D" w:rsidP="00D1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A" w:rsidRDefault="00ED47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A" w:rsidRDefault="00ED472A">
    <w:pPr>
      <w:pStyle w:val="Intestazione"/>
    </w:pPr>
    <w:r>
      <w:t>Prot. n. 5396 del 30/06/2014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2A" w:rsidRDefault="00ED47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A80"/>
    <w:multiLevelType w:val="hybridMultilevel"/>
    <w:tmpl w:val="76C8528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844144"/>
    <w:multiLevelType w:val="hybridMultilevel"/>
    <w:tmpl w:val="0246B410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C715EC"/>
    <w:multiLevelType w:val="hybridMultilevel"/>
    <w:tmpl w:val="82D6D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0780"/>
    <w:multiLevelType w:val="hybridMultilevel"/>
    <w:tmpl w:val="EBE2BD18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C167575"/>
    <w:multiLevelType w:val="hybridMultilevel"/>
    <w:tmpl w:val="AAD8CF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D56"/>
    <w:multiLevelType w:val="hybridMultilevel"/>
    <w:tmpl w:val="B532BD40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D228C2"/>
    <w:multiLevelType w:val="hybridMultilevel"/>
    <w:tmpl w:val="83E2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2352"/>
    <w:multiLevelType w:val="hybridMultilevel"/>
    <w:tmpl w:val="E242A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34EDA"/>
    <w:multiLevelType w:val="hybridMultilevel"/>
    <w:tmpl w:val="90661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C79CE"/>
    <w:multiLevelType w:val="hybridMultilevel"/>
    <w:tmpl w:val="5180F852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671E2C0E"/>
    <w:multiLevelType w:val="hybridMultilevel"/>
    <w:tmpl w:val="CB0AD0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865"/>
    <w:multiLevelType w:val="hybridMultilevel"/>
    <w:tmpl w:val="A4F853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B6"/>
    <w:rsid w:val="00027645"/>
    <w:rsid w:val="00046B3E"/>
    <w:rsid w:val="00057C76"/>
    <w:rsid w:val="00084802"/>
    <w:rsid w:val="00092857"/>
    <w:rsid w:val="000964FC"/>
    <w:rsid w:val="000B51BF"/>
    <w:rsid w:val="000C347D"/>
    <w:rsid w:val="000C5661"/>
    <w:rsid w:val="00102A17"/>
    <w:rsid w:val="001152B7"/>
    <w:rsid w:val="001E7071"/>
    <w:rsid w:val="001F35D3"/>
    <w:rsid w:val="001F3D84"/>
    <w:rsid w:val="002251EA"/>
    <w:rsid w:val="00235330"/>
    <w:rsid w:val="002665AE"/>
    <w:rsid w:val="002A0415"/>
    <w:rsid w:val="002D4071"/>
    <w:rsid w:val="002E226F"/>
    <w:rsid w:val="00303A5E"/>
    <w:rsid w:val="0031278E"/>
    <w:rsid w:val="00331C7B"/>
    <w:rsid w:val="00342D76"/>
    <w:rsid w:val="0036225E"/>
    <w:rsid w:val="00367280"/>
    <w:rsid w:val="003B65F4"/>
    <w:rsid w:val="003C3FCA"/>
    <w:rsid w:val="003F56A9"/>
    <w:rsid w:val="00443682"/>
    <w:rsid w:val="00444D5E"/>
    <w:rsid w:val="00457907"/>
    <w:rsid w:val="004635FB"/>
    <w:rsid w:val="004C18D9"/>
    <w:rsid w:val="004E1A05"/>
    <w:rsid w:val="004F1D6D"/>
    <w:rsid w:val="004F4476"/>
    <w:rsid w:val="004F7658"/>
    <w:rsid w:val="00520732"/>
    <w:rsid w:val="00521DD5"/>
    <w:rsid w:val="005302B7"/>
    <w:rsid w:val="005431B6"/>
    <w:rsid w:val="0059229C"/>
    <w:rsid w:val="005B17C5"/>
    <w:rsid w:val="005B72F7"/>
    <w:rsid w:val="005D033B"/>
    <w:rsid w:val="005E178A"/>
    <w:rsid w:val="005F28E5"/>
    <w:rsid w:val="005F3284"/>
    <w:rsid w:val="00605BDC"/>
    <w:rsid w:val="00620D22"/>
    <w:rsid w:val="00630C5F"/>
    <w:rsid w:val="00642320"/>
    <w:rsid w:val="006A3C86"/>
    <w:rsid w:val="006A734C"/>
    <w:rsid w:val="00700E8D"/>
    <w:rsid w:val="00723219"/>
    <w:rsid w:val="00726408"/>
    <w:rsid w:val="007264B0"/>
    <w:rsid w:val="007527CB"/>
    <w:rsid w:val="00774545"/>
    <w:rsid w:val="007B7067"/>
    <w:rsid w:val="007D11C1"/>
    <w:rsid w:val="0086004F"/>
    <w:rsid w:val="008673C0"/>
    <w:rsid w:val="008E33C3"/>
    <w:rsid w:val="00914E32"/>
    <w:rsid w:val="00916E28"/>
    <w:rsid w:val="0096503D"/>
    <w:rsid w:val="009679A3"/>
    <w:rsid w:val="009747E1"/>
    <w:rsid w:val="00996AD0"/>
    <w:rsid w:val="009B2080"/>
    <w:rsid w:val="00A66CAC"/>
    <w:rsid w:val="00A80F75"/>
    <w:rsid w:val="00A847DA"/>
    <w:rsid w:val="00A869F5"/>
    <w:rsid w:val="00A90F6D"/>
    <w:rsid w:val="00A963D5"/>
    <w:rsid w:val="00AA346C"/>
    <w:rsid w:val="00AB273A"/>
    <w:rsid w:val="00AD4300"/>
    <w:rsid w:val="00AD613F"/>
    <w:rsid w:val="00B47532"/>
    <w:rsid w:val="00B5748E"/>
    <w:rsid w:val="00B76FA3"/>
    <w:rsid w:val="00B81A58"/>
    <w:rsid w:val="00B87B33"/>
    <w:rsid w:val="00BA1529"/>
    <w:rsid w:val="00BB29A6"/>
    <w:rsid w:val="00BF0E44"/>
    <w:rsid w:val="00C03BE6"/>
    <w:rsid w:val="00C17058"/>
    <w:rsid w:val="00C7225F"/>
    <w:rsid w:val="00C956AE"/>
    <w:rsid w:val="00CC05EA"/>
    <w:rsid w:val="00D11F92"/>
    <w:rsid w:val="00D33526"/>
    <w:rsid w:val="00D544DC"/>
    <w:rsid w:val="00D57293"/>
    <w:rsid w:val="00D83BA4"/>
    <w:rsid w:val="00D9447F"/>
    <w:rsid w:val="00DA2390"/>
    <w:rsid w:val="00DD0399"/>
    <w:rsid w:val="00DE2002"/>
    <w:rsid w:val="00DE3483"/>
    <w:rsid w:val="00DF3DC5"/>
    <w:rsid w:val="00E02F23"/>
    <w:rsid w:val="00E07308"/>
    <w:rsid w:val="00E2086E"/>
    <w:rsid w:val="00E2249A"/>
    <w:rsid w:val="00E51CAF"/>
    <w:rsid w:val="00E83932"/>
    <w:rsid w:val="00E874AC"/>
    <w:rsid w:val="00E95A8C"/>
    <w:rsid w:val="00EA354C"/>
    <w:rsid w:val="00EC2245"/>
    <w:rsid w:val="00ED472A"/>
    <w:rsid w:val="00F13284"/>
    <w:rsid w:val="00F36785"/>
    <w:rsid w:val="00F37123"/>
    <w:rsid w:val="00F412C7"/>
    <w:rsid w:val="00F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1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1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1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1F92"/>
  </w:style>
  <w:style w:type="paragraph" w:styleId="Pidipagina">
    <w:name w:val="footer"/>
    <w:basedOn w:val="Normale"/>
    <w:link w:val="PidipaginaCarattere"/>
    <w:uiPriority w:val="99"/>
    <w:semiHidden/>
    <w:unhideWhenUsed/>
    <w:rsid w:val="00D1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1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1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1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1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1F92"/>
  </w:style>
  <w:style w:type="paragraph" w:styleId="Pidipagina">
    <w:name w:val="footer"/>
    <w:basedOn w:val="Normale"/>
    <w:link w:val="PidipaginaCarattere"/>
    <w:uiPriority w:val="99"/>
    <w:semiHidden/>
    <w:unhideWhenUsed/>
    <w:rsid w:val="00D1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1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</dc:creator>
  <cp:lastModifiedBy>economato</cp:lastModifiedBy>
  <cp:revision>2</cp:revision>
  <cp:lastPrinted>2013-06-28T11:35:00Z</cp:lastPrinted>
  <dcterms:created xsi:type="dcterms:W3CDTF">2014-07-02T06:50:00Z</dcterms:created>
  <dcterms:modified xsi:type="dcterms:W3CDTF">2014-07-02T06:50:00Z</dcterms:modified>
</cp:coreProperties>
</file>